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DBCA">
      <w:pPr>
        <w:pStyle w:val="4"/>
        <w:spacing w:before="0" w:beforeAutospacing="0" w:after="0" w:afterAutospacing="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261DA453">
      <w:pPr>
        <w:spacing w:line="660" w:lineRule="exact"/>
        <w:jc w:val="center"/>
        <w:rPr>
          <w:rFonts w:ascii="方正小标宋简体" w:hAnsi="宋体" w:eastAsia="方正小标宋简体" w:cs="宋体"/>
          <w:kern w:val="0"/>
          <w:sz w:val="40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4"/>
        </w:rPr>
        <w:t>宁波财经学院经济合同变更（解除）申请表</w:t>
      </w:r>
    </w:p>
    <w:p w14:paraId="1FD3858E">
      <w:pPr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年    月    日</w:t>
      </w:r>
    </w:p>
    <w:tbl>
      <w:tblPr>
        <w:tblStyle w:val="5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555"/>
        <w:gridCol w:w="2445"/>
        <w:gridCol w:w="1140"/>
        <w:gridCol w:w="765"/>
        <w:gridCol w:w="435"/>
        <w:gridCol w:w="2251"/>
      </w:tblGrid>
      <w:tr w14:paraId="692F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49" w:type="dxa"/>
            <w:shd w:val="clear" w:color="auto" w:fill="auto"/>
            <w:noWrap/>
            <w:vAlign w:val="center"/>
          </w:tcPr>
          <w:p w14:paraId="3206D0CF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合同名称</w:t>
            </w:r>
          </w:p>
        </w:tc>
        <w:tc>
          <w:tcPr>
            <w:tcW w:w="4140" w:type="dxa"/>
            <w:gridSpan w:val="3"/>
            <w:shd w:val="clear" w:color="auto" w:fill="auto"/>
            <w:noWrap/>
            <w:vAlign w:val="center"/>
          </w:tcPr>
          <w:p w14:paraId="4BECF07F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/>
            <w:vAlign w:val="center"/>
          </w:tcPr>
          <w:p w14:paraId="76276084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合同编号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14:paraId="5720BF98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406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49" w:type="dxa"/>
            <w:shd w:val="clear" w:color="auto" w:fill="auto"/>
            <w:noWrap/>
            <w:vAlign w:val="center"/>
          </w:tcPr>
          <w:p w14:paraId="2CC52CFB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合同总额</w:t>
            </w:r>
          </w:p>
        </w:tc>
        <w:tc>
          <w:tcPr>
            <w:tcW w:w="3000" w:type="dxa"/>
            <w:gridSpan w:val="2"/>
            <w:shd w:val="clear" w:color="auto" w:fill="auto"/>
            <w:noWrap/>
            <w:vAlign w:val="center"/>
          </w:tcPr>
          <w:p w14:paraId="71A59517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center"/>
          </w:tcPr>
          <w:p w14:paraId="77CDF9DF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合同结算金额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14:paraId="6F6049E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B3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49" w:type="dxa"/>
            <w:shd w:val="clear" w:color="auto" w:fill="auto"/>
            <w:noWrap/>
            <w:vAlign w:val="center"/>
          </w:tcPr>
          <w:p w14:paraId="654AD11F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业务类型</w:t>
            </w:r>
          </w:p>
        </w:tc>
        <w:tc>
          <w:tcPr>
            <w:tcW w:w="7591" w:type="dxa"/>
            <w:gridSpan w:val="6"/>
            <w:shd w:val="clear" w:color="auto" w:fill="auto"/>
            <w:noWrap/>
            <w:vAlign w:val="center"/>
          </w:tcPr>
          <w:p w14:paraId="37A3C1C0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Wingdings 2" w:hAnsi="Wingdings 2" w:cs="宋体"/>
                <w:kern w:val="0"/>
                <w:sz w:val="24"/>
              </w:rPr>
              <w:sym w:font="Wingdings 2" w:char="00A3"/>
            </w:r>
            <w:r>
              <w:rPr>
                <w:rFonts w:ascii="Wingdings 2" w:hAnsi="Wingdings 2" w:cs="宋体"/>
                <w:kern w:val="0"/>
                <w:sz w:val="24"/>
              </w:rPr>
              <w:t>未超合同价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10%    </w:t>
            </w:r>
            <w:r>
              <w:rPr>
                <w:rFonts w:ascii="Wingdings 2" w:hAnsi="Wingdings 2" w:cs="宋体"/>
                <w:kern w:val="0"/>
                <w:sz w:val="24"/>
              </w:rPr>
              <w:t>超合同价（补协议）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10%   </w:t>
            </w:r>
            <w:r>
              <w:rPr>
                <w:rFonts w:ascii="Wingdings 2" w:hAnsi="Wingdings 2" w:cs="宋体"/>
                <w:kern w:val="0"/>
                <w:sz w:val="24"/>
              </w:rPr>
              <w:t>解除合同</w:t>
            </w:r>
          </w:p>
        </w:tc>
      </w:tr>
      <w:tr w14:paraId="4FF9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9040" w:type="dxa"/>
            <w:gridSpan w:val="7"/>
            <w:shd w:val="clear" w:color="auto" w:fill="auto"/>
            <w:noWrap/>
            <w:vAlign w:val="top"/>
          </w:tcPr>
          <w:p w14:paraId="4F8E746D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合同变更（解除)事项说明（可另附佐证材料）：</w:t>
            </w:r>
          </w:p>
          <w:p w14:paraId="0B6E863A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977E1D0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C526D65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0D2AADF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1B261E8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BFDEB47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6724022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118636B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AC223F3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4BD3338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4A5AD2F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7DEE549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5C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004" w:type="dxa"/>
            <w:gridSpan w:val="2"/>
            <w:shd w:val="clear" w:color="auto" w:fill="auto"/>
            <w:noWrap/>
            <w:vAlign w:val="center"/>
          </w:tcPr>
          <w:p w14:paraId="2BA66FE4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承办部门经办人</w:t>
            </w:r>
          </w:p>
          <w:p w14:paraId="7BECE573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（签字）</w:t>
            </w:r>
          </w:p>
        </w:tc>
        <w:tc>
          <w:tcPr>
            <w:tcW w:w="2445" w:type="dxa"/>
            <w:shd w:val="clear" w:color="auto" w:fill="auto"/>
            <w:noWrap/>
            <w:vAlign w:val="center"/>
          </w:tcPr>
          <w:p w14:paraId="605066CE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gridSpan w:val="2"/>
            <w:shd w:val="clear" w:color="auto" w:fill="auto"/>
            <w:noWrap/>
            <w:vAlign w:val="center"/>
          </w:tcPr>
          <w:p w14:paraId="3A7BDC73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承办部门负责人</w:t>
            </w:r>
          </w:p>
          <w:p w14:paraId="78A50971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（签字）</w:t>
            </w:r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029F0B65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F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004" w:type="dxa"/>
            <w:gridSpan w:val="2"/>
            <w:shd w:val="clear" w:color="auto" w:fill="auto"/>
            <w:noWrap/>
            <w:vAlign w:val="center"/>
          </w:tcPr>
          <w:p w14:paraId="4304F134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归口管理部门</w:t>
            </w:r>
          </w:p>
          <w:p w14:paraId="52365988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（签字）</w:t>
            </w:r>
          </w:p>
        </w:tc>
        <w:tc>
          <w:tcPr>
            <w:tcW w:w="2445" w:type="dxa"/>
            <w:shd w:val="clear" w:color="auto" w:fill="auto"/>
            <w:noWrap/>
            <w:vAlign w:val="center"/>
          </w:tcPr>
          <w:p w14:paraId="67F0235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32CE5D5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1C53503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gridSpan w:val="2"/>
            <w:shd w:val="clear" w:color="auto" w:fill="auto"/>
            <w:noWrap/>
            <w:vAlign w:val="center"/>
          </w:tcPr>
          <w:p w14:paraId="0E9A818F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财务处</w:t>
            </w:r>
          </w:p>
          <w:p w14:paraId="25AA1F4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（签字）</w:t>
            </w:r>
          </w:p>
        </w:tc>
        <w:tc>
          <w:tcPr>
            <w:tcW w:w="2686" w:type="dxa"/>
            <w:gridSpan w:val="2"/>
            <w:shd w:val="clear" w:color="auto" w:fill="auto"/>
            <w:noWrap/>
            <w:vAlign w:val="center"/>
          </w:tcPr>
          <w:p w14:paraId="1FC898D8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632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004" w:type="dxa"/>
            <w:gridSpan w:val="2"/>
            <w:shd w:val="clear" w:color="auto" w:fill="auto"/>
            <w:noWrap/>
            <w:vAlign w:val="center"/>
          </w:tcPr>
          <w:p w14:paraId="3311B7D3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业务分管校领导</w:t>
            </w:r>
          </w:p>
          <w:p w14:paraId="4BEF6710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（签字）</w:t>
            </w:r>
          </w:p>
        </w:tc>
        <w:tc>
          <w:tcPr>
            <w:tcW w:w="7036" w:type="dxa"/>
            <w:gridSpan w:val="5"/>
            <w:shd w:val="clear" w:color="auto" w:fill="auto"/>
            <w:noWrap/>
            <w:vAlign w:val="center"/>
          </w:tcPr>
          <w:p w14:paraId="7621BB50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7A536368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3D5BF02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72A36137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D0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004" w:type="dxa"/>
            <w:gridSpan w:val="2"/>
            <w:shd w:val="clear" w:color="auto" w:fill="auto"/>
            <w:noWrap/>
            <w:vAlign w:val="center"/>
          </w:tcPr>
          <w:p w14:paraId="7857BFFF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校长</w:t>
            </w:r>
          </w:p>
          <w:p w14:paraId="3C59863C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（签字）</w:t>
            </w:r>
          </w:p>
        </w:tc>
        <w:tc>
          <w:tcPr>
            <w:tcW w:w="7036" w:type="dxa"/>
            <w:gridSpan w:val="5"/>
            <w:shd w:val="clear" w:color="auto" w:fill="auto"/>
            <w:noWrap/>
            <w:vAlign w:val="center"/>
          </w:tcPr>
          <w:p w14:paraId="3081FA11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6EF5567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62B5562E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2F0B551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BFA5E9C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734245A">
      <w:pPr>
        <w:adjustRightInd w:val="0"/>
        <w:snapToGrid w:val="0"/>
        <w:spacing w:line="240" w:lineRule="atLeas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注：1</w:t>
      </w:r>
      <w:r>
        <w:rPr>
          <w:rFonts w:ascii="宋体" w:hAnsi="宋体" w:cs="宋体"/>
          <w:kern w:val="0"/>
          <w:sz w:val="20"/>
          <w:szCs w:val="20"/>
        </w:rPr>
        <w:t>.</w:t>
      </w:r>
      <w:r>
        <w:rPr>
          <w:rFonts w:hint="eastAsia" w:ascii="宋体" w:hAnsi="宋体" w:cs="宋体"/>
          <w:kern w:val="0"/>
          <w:sz w:val="20"/>
          <w:szCs w:val="20"/>
        </w:rPr>
        <w:t>涉及归口管理部门会签的合同须归口管理部门负责人审核签字；</w:t>
      </w:r>
    </w:p>
    <w:p w14:paraId="3D32310A">
      <w:pPr>
        <w:adjustRightInd w:val="0"/>
        <w:snapToGrid w:val="0"/>
        <w:spacing w:line="240" w:lineRule="atLeast"/>
        <w:ind w:firstLine="400" w:firstLineChars="200"/>
      </w:pPr>
      <w:r>
        <w:rPr>
          <w:rFonts w:hint="eastAsia" w:ascii="宋体" w:hAnsi="宋体" w:cs="宋体"/>
          <w:kern w:val="0"/>
          <w:sz w:val="20"/>
          <w:szCs w:val="20"/>
        </w:rPr>
        <w:t>2</w:t>
      </w:r>
      <w:r>
        <w:rPr>
          <w:rFonts w:ascii="宋体" w:hAnsi="宋体" w:cs="宋体"/>
          <w:kern w:val="0"/>
          <w:sz w:val="20"/>
          <w:szCs w:val="20"/>
        </w:rPr>
        <w:t>.</w:t>
      </w:r>
      <w:r>
        <w:rPr>
          <w:rFonts w:hint="eastAsia" w:ascii="宋体" w:hAnsi="宋体" w:cs="宋体"/>
          <w:kern w:val="0"/>
          <w:sz w:val="20"/>
          <w:szCs w:val="20"/>
        </w:rPr>
        <w:t>此表作为补充协议盖章的依据，补签协议审批按原合同签订时审批流程执行。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31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A9E1">
    <w:pPr>
      <w:pStyle w:val="2"/>
      <w:framePr w:wrap="around" w:vAnchor="text" w:hAnchor="margin" w:xAlign="outside" w:y="1"/>
      <w:ind w:right="315" w:rightChars="150" w:firstLine="280" w:firstLineChars="100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- 8 -</w:t>
    </w:r>
    <w:r>
      <w:rPr>
        <w:rStyle w:val="7"/>
        <w:rFonts w:ascii="宋体" w:hAnsi="宋体"/>
        <w:sz w:val="28"/>
        <w:szCs w:val="28"/>
      </w:rPr>
      <w:fldChar w:fldCharType="end"/>
    </w:r>
  </w:p>
  <w:p w14:paraId="2B2EE23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FFD3E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E3336D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3CF9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2025-06-26T05:27:15Z</dcterms:created>
  <dc:creator>Administrator</dc:creator>
  <cp:lastModifiedBy>Jime</cp:lastModifiedBy>
  <dcterms:modified xsi:type="dcterms:W3CDTF">2025-06-26T05:27:29Z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eyJoZGlkIjoiYWE0NTA4ZDI0MzUyOGRjZTc4MjViYTVjN2IwNmI2YTAiLCJ1c2VySWQiOiI1NTI4NTg2NzgifQ==</vt:lpwstr>
  </property>
  <property fmtid="{D5CDD505-2E9C-101B-9397-08002B2CF9AE}" pid="4" name="ICV">
    <vt:lpwstr>28F2B4D4E75C4BD5BC6C804140B8402E_12</vt:lpwstr>
  </property>
</Properties>
</file>